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3C" w:rsidRDefault="001A3B3C"/>
    <w:p w:rsidR="001A3B3C" w:rsidRDefault="001A3B3C"/>
    <w:p w:rsidR="001A3B3C" w:rsidRDefault="001A3B3C" w:rsidP="002D140B">
      <w:pPr>
        <w:jc w:val="center"/>
        <w:rPr>
          <w:rFonts w:ascii="Arial" w:hAnsi="Arial" w:cs="Arial"/>
          <w:b/>
          <w:u w:val="single"/>
          <w:lang w:val="es-ES_tradnl"/>
        </w:rPr>
      </w:pPr>
      <w:r w:rsidRPr="00CD404F">
        <w:rPr>
          <w:rFonts w:ascii="Arial" w:hAnsi="Arial" w:cs="Arial"/>
          <w:b/>
          <w:u w:val="single"/>
          <w:lang w:val="es-ES_tradnl"/>
        </w:rPr>
        <w:t>CALENDARIO ELECTORAL</w:t>
      </w:r>
    </w:p>
    <w:p w:rsidR="001A3B3C" w:rsidRPr="00CD404F" w:rsidRDefault="001A3B3C" w:rsidP="002D140B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COMITÉ DE EMPRESA 2016</w:t>
      </w:r>
    </w:p>
    <w:p w:rsidR="001A3B3C" w:rsidRDefault="001A3B3C" w:rsidP="002D140B">
      <w:pPr>
        <w:jc w:val="center"/>
        <w:rPr>
          <w:rFonts w:ascii="Arial" w:hAnsi="Arial" w:cs="Arial"/>
          <w:u w:val="single"/>
          <w:lang w:val="es-ES_tradnl"/>
        </w:rPr>
      </w:pPr>
    </w:p>
    <w:p w:rsidR="001A3B3C" w:rsidRDefault="001A3B3C" w:rsidP="002D140B">
      <w:pPr>
        <w:jc w:val="center"/>
        <w:rPr>
          <w:rFonts w:ascii="Arial" w:hAnsi="Arial" w:cs="Arial"/>
          <w:u w:val="single"/>
          <w:lang w:val="es-ES_tradnl"/>
        </w:rPr>
      </w:pPr>
    </w:p>
    <w:p w:rsidR="001A3B3C" w:rsidRDefault="001A3B3C" w:rsidP="002D140B">
      <w:pPr>
        <w:jc w:val="center"/>
        <w:rPr>
          <w:rFonts w:ascii="Arial" w:hAnsi="Arial" w:cs="Arial"/>
          <w:u w:val="single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4"/>
        <w:gridCol w:w="1469"/>
        <w:gridCol w:w="1791"/>
      </w:tblGrid>
      <w:tr w:rsidR="001A3B3C" w:rsidRPr="00CE4ECB" w:rsidTr="0078755E">
        <w:trPr>
          <w:trHeight w:val="567"/>
        </w:trPr>
        <w:tc>
          <w:tcPr>
            <w:tcW w:w="5234" w:type="dxa"/>
            <w:shd w:val="clear" w:color="auto" w:fill="BFBFBF"/>
            <w:vAlign w:val="center"/>
          </w:tcPr>
          <w:p w:rsidR="001A3B3C" w:rsidRPr="00CE4ECB" w:rsidRDefault="001A3B3C" w:rsidP="00C3376E">
            <w:pPr>
              <w:jc w:val="center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5217E6">
              <w:rPr>
                <w:rFonts w:ascii="Arial" w:hAnsi="Arial" w:cs="Arial"/>
                <w:b/>
                <w:lang w:val="es-ES_tradnl"/>
              </w:rPr>
              <w:t>PROCESO</w:t>
            </w:r>
          </w:p>
        </w:tc>
        <w:tc>
          <w:tcPr>
            <w:tcW w:w="1469" w:type="dxa"/>
            <w:shd w:val="clear" w:color="auto" w:fill="BFBFBF"/>
            <w:vAlign w:val="center"/>
          </w:tcPr>
          <w:p w:rsidR="001A3B3C" w:rsidRPr="00CE4ECB" w:rsidRDefault="001A3B3C" w:rsidP="00C3376E">
            <w:pPr>
              <w:jc w:val="center"/>
              <w:rPr>
                <w:rFonts w:ascii="Arial" w:hAnsi="Arial" w:cs="Arial"/>
                <w:u w:val="single"/>
                <w:lang w:val="es-ES_tradnl"/>
              </w:rPr>
            </w:pPr>
          </w:p>
        </w:tc>
        <w:tc>
          <w:tcPr>
            <w:tcW w:w="1791" w:type="dxa"/>
            <w:shd w:val="clear" w:color="auto" w:fill="BFBFBF"/>
            <w:vAlign w:val="center"/>
          </w:tcPr>
          <w:p w:rsidR="001A3B3C" w:rsidRPr="00CE4ECB" w:rsidRDefault="001A3B3C" w:rsidP="00C3376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CE4ECB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</w:tr>
      <w:tr w:rsidR="001A3B3C" w:rsidRPr="005217E6" w:rsidTr="0078755E">
        <w:trPr>
          <w:trHeight w:val="567"/>
        </w:trPr>
        <w:tc>
          <w:tcPr>
            <w:tcW w:w="5234" w:type="dxa"/>
            <w:vAlign w:val="center"/>
          </w:tcPr>
          <w:p w:rsidR="001A3B3C" w:rsidRPr="005217E6" w:rsidRDefault="001A3B3C" w:rsidP="00C3376E">
            <w:pPr>
              <w:rPr>
                <w:rFonts w:ascii="Arial" w:hAnsi="Arial" w:cs="Arial"/>
                <w:b/>
                <w:lang w:val="es-ES_tradnl"/>
              </w:rPr>
            </w:pPr>
            <w:r w:rsidRPr="005217E6">
              <w:rPr>
                <w:rFonts w:ascii="Arial" w:hAnsi="Arial" w:cs="Arial"/>
                <w:b/>
                <w:lang w:val="es-ES_tradnl"/>
              </w:rPr>
              <w:t xml:space="preserve">Constitución de la Mesa </w:t>
            </w:r>
            <w:r w:rsidRPr="005217E6">
              <w:rPr>
                <w:rFonts w:ascii="Arial" w:hAnsi="Arial" w:cs="Arial"/>
                <w:lang w:val="es-ES_tradnl"/>
              </w:rPr>
              <w:t>(día fijado en el preaviso</w:t>
            </w:r>
            <w:r w:rsidRPr="00AF2A9A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1469" w:type="dxa"/>
            <w:vAlign w:val="center"/>
          </w:tcPr>
          <w:p w:rsidR="001A3B3C" w:rsidRPr="005217E6" w:rsidRDefault="001A3B3C" w:rsidP="00C3376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1" w:type="dxa"/>
            <w:vAlign w:val="center"/>
          </w:tcPr>
          <w:p w:rsidR="001A3B3C" w:rsidRPr="005217E6" w:rsidRDefault="001A3B3C" w:rsidP="002E44F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  <w:r w:rsidRPr="005217E6">
              <w:rPr>
                <w:rFonts w:ascii="Arial" w:hAnsi="Arial" w:cs="Arial"/>
                <w:lang w:val="es-ES_tradnl"/>
              </w:rPr>
              <w:t>/0</w:t>
            </w:r>
            <w:r>
              <w:rPr>
                <w:rFonts w:ascii="Arial" w:hAnsi="Arial" w:cs="Arial"/>
                <w:lang w:val="es-ES_tradnl"/>
              </w:rPr>
              <w:t>6</w:t>
            </w:r>
            <w:r w:rsidRPr="005217E6">
              <w:rPr>
                <w:rFonts w:ascii="Arial" w:hAnsi="Arial" w:cs="Arial"/>
                <w:lang w:val="es-ES_tradnl"/>
              </w:rPr>
              <w:t>/201</w:t>
            </w:r>
            <w:r>
              <w:rPr>
                <w:rFonts w:ascii="Arial" w:hAnsi="Arial" w:cs="Arial"/>
                <w:lang w:val="es-ES_tradnl"/>
              </w:rPr>
              <w:t>6</w:t>
            </w:r>
          </w:p>
        </w:tc>
      </w:tr>
      <w:tr w:rsidR="001A3B3C" w:rsidRPr="00CE4ECB" w:rsidTr="0078755E">
        <w:trPr>
          <w:trHeight w:val="567"/>
        </w:trPr>
        <w:tc>
          <w:tcPr>
            <w:tcW w:w="5234" w:type="dxa"/>
            <w:vAlign w:val="center"/>
          </w:tcPr>
          <w:p w:rsidR="001A3B3C" w:rsidRPr="00CE4ECB" w:rsidRDefault="001A3B3C" w:rsidP="00C3376E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b/>
                <w:lang w:val="es-ES_tradnl"/>
              </w:rPr>
              <w:t xml:space="preserve">Exposición </w:t>
            </w:r>
            <w:r w:rsidRPr="0078755E">
              <w:rPr>
                <w:rFonts w:ascii="Arial" w:hAnsi="Arial" w:cs="Arial"/>
                <w:b/>
                <w:lang w:val="es-ES_tradnl"/>
              </w:rPr>
              <w:t>del censo electoral</w:t>
            </w:r>
            <w:r w:rsidRPr="00CE4ECB">
              <w:rPr>
                <w:rFonts w:ascii="Arial" w:hAnsi="Arial" w:cs="Arial"/>
                <w:lang w:val="es-ES_tradnl"/>
              </w:rPr>
              <w:t xml:space="preserve"> ( 72 horas mínimo)    </w:t>
            </w:r>
          </w:p>
        </w:tc>
        <w:tc>
          <w:tcPr>
            <w:tcW w:w="1469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Desde:</w:t>
            </w:r>
            <w:r w:rsidRPr="00CE4ECB">
              <w:rPr>
                <w:rFonts w:ascii="Arial" w:hAnsi="Arial" w:cs="Arial"/>
                <w:lang w:val="es-ES_tradnl"/>
              </w:rPr>
              <w:t xml:space="preserve">         </w:t>
            </w:r>
            <w:r>
              <w:rPr>
                <w:rFonts w:ascii="Arial" w:hAnsi="Arial" w:cs="Arial"/>
                <w:lang w:val="es-ES_tradnl"/>
              </w:rPr>
              <w:t>H</w:t>
            </w:r>
            <w:r w:rsidRPr="00CE4ECB">
              <w:rPr>
                <w:rFonts w:ascii="Arial" w:hAnsi="Arial" w:cs="Arial"/>
                <w:lang w:val="es-ES_tradnl"/>
              </w:rPr>
              <w:t>asta</w:t>
            </w:r>
            <w:r>
              <w:rPr>
                <w:rFonts w:ascii="Arial" w:hAnsi="Arial" w:cs="Arial"/>
                <w:lang w:val="es-ES_tradnl"/>
              </w:rPr>
              <w:t>:</w:t>
            </w:r>
          </w:p>
        </w:tc>
        <w:tc>
          <w:tcPr>
            <w:tcW w:w="1791" w:type="dxa"/>
            <w:vAlign w:val="center"/>
          </w:tcPr>
          <w:p w:rsidR="001A3B3C" w:rsidRPr="00CE4ECB" w:rsidRDefault="001A3B3C" w:rsidP="00C3376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11</w:t>
            </w:r>
            <w:r w:rsidRPr="00CE4ECB">
              <w:rPr>
                <w:rFonts w:ascii="Arial" w:hAnsi="Arial" w:cs="Arial"/>
                <w:lang w:val="es-ES_tradnl"/>
              </w:rPr>
              <w:t>/0</w:t>
            </w:r>
            <w:r>
              <w:rPr>
                <w:rFonts w:ascii="Arial" w:hAnsi="Arial" w:cs="Arial"/>
                <w:lang w:val="es-ES_tradnl"/>
              </w:rPr>
              <w:t>6</w:t>
            </w:r>
            <w:r w:rsidRPr="00CE4ECB">
              <w:rPr>
                <w:rFonts w:ascii="Arial" w:hAnsi="Arial" w:cs="Arial"/>
                <w:lang w:val="es-ES_tradnl"/>
              </w:rPr>
              <w:t>/201</w:t>
            </w:r>
            <w:r>
              <w:rPr>
                <w:rFonts w:ascii="Arial" w:hAnsi="Arial" w:cs="Arial"/>
                <w:lang w:val="es-ES_tradnl"/>
              </w:rPr>
              <w:t>6</w:t>
            </w:r>
          </w:p>
          <w:p w:rsidR="001A3B3C" w:rsidRPr="00CE4ECB" w:rsidRDefault="001A3B3C" w:rsidP="002E44F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14/06/2016</w:t>
            </w:r>
          </w:p>
        </w:tc>
      </w:tr>
      <w:tr w:rsidR="001A3B3C" w:rsidRPr="00CE4ECB" w:rsidTr="0078755E">
        <w:trPr>
          <w:trHeight w:val="567"/>
        </w:trPr>
        <w:tc>
          <w:tcPr>
            <w:tcW w:w="5234" w:type="dxa"/>
            <w:vAlign w:val="center"/>
          </w:tcPr>
          <w:p w:rsidR="001A3B3C" w:rsidRPr="00CE4ECB" w:rsidRDefault="001A3B3C" w:rsidP="00C3376E">
            <w:pPr>
              <w:rPr>
                <w:rFonts w:ascii="Arial" w:hAnsi="Arial" w:cs="Arial"/>
                <w:b/>
                <w:lang w:val="es-ES_tradnl"/>
              </w:rPr>
            </w:pPr>
            <w:r w:rsidRPr="00CE4ECB">
              <w:rPr>
                <w:rFonts w:ascii="Arial" w:hAnsi="Arial" w:cs="Arial"/>
                <w:b/>
                <w:lang w:val="es-ES_tradnl"/>
              </w:rPr>
              <w:t xml:space="preserve">Reclamaciones </w:t>
            </w:r>
            <w:r w:rsidRPr="00CE4ECB">
              <w:rPr>
                <w:rFonts w:ascii="Arial" w:hAnsi="Arial" w:cs="Arial"/>
                <w:lang w:val="es-ES_tradnl"/>
              </w:rPr>
              <w:t>(día hábil siguiente hasta las 24 horas siguientes de finalizar el plazo</w:t>
            </w:r>
            <w:r w:rsidRPr="00AF2A9A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1469" w:type="dxa"/>
            <w:vAlign w:val="center"/>
          </w:tcPr>
          <w:p w:rsidR="001A3B3C" w:rsidRPr="00CE4ECB" w:rsidRDefault="001A3B3C" w:rsidP="00C3376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1" w:type="dxa"/>
            <w:vAlign w:val="center"/>
          </w:tcPr>
          <w:p w:rsidR="001A3B3C" w:rsidRPr="00CE4ECB" w:rsidRDefault="001A3B3C" w:rsidP="002E44F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15/06/2016</w:t>
            </w:r>
          </w:p>
        </w:tc>
      </w:tr>
      <w:tr w:rsidR="001A3B3C" w:rsidRPr="00CE4ECB" w:rsidTr="0078755E">
        <w:trPr>
          <w:trHeight w:val="567"/>
        </w:trPr>
        <w:tc>
          <w:tcPr>
            <w:tcW w:w="5234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b/>
                <w:lang w:val="es-ES_tradnl"/>
              </w:rPr>
              <w:t>Resolucion</w:t>
            </w:r>
            <w:r>
              <w:rPr>
                <w:rFonts w:ascii="Arial" w:hAnsi="Arial" w:cs="Arial"/>
                <w:b/>
                <w:lang w:val="es-ES_tradnl"/>
              </w:rPr>
              <w:t xml:space="preserve">es y censo electoral definitivo </w:t>
            </w:r>
            <w:r w:rsidRPr="00CE4ECB">
              <w:rPr>
                <w:rFonts w:ascii="Arial" w:hAnsi="Arial" w:cs="Arial"/>
                <w:lang w:val="es-ES_tradnl"/>
              </w:rPr>
              <w:t>(día hábil siguiente – 24 horas)</w:t>
            </w:r>
          </w:p>
        </w:tc>
        <w:tc>
          <w:tcPr>
            <w:tcW w:w="1469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1" w:type="dxa"/>
            <w:vAlign w:val="center"/>
          </w:tcPr>
          <w:p w:rsidR="001A3B3C" w:rsidRPr="00CE4ECB" w:rsidRDefault="001A3B3C" w:rsidP="00C27EE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16/06/2016</w:t>
            </w:r>
          </w:p>
        </w:tc>
      </w:tr>
      <w:tr w:rsidR="001A3B3C" w:rsidRPr="00CE4ECB" w:rsidTr="0078755E">
        <w:trPr>
          <w:trHeight w:val="567"/>
        </w:trPr>
        <w:tc>
          <w:tcPr>
            <w:tcW w:w="5234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b/>
                <w:lang w:val="es-ES_tradnl"/>
              </w:rPr>
              <w:t>Presentación de candidaturas</w:t>
            </w:r>
            <w:r w:rsidRPr="00AF2A9A">
              <w:rPr>
                <w:rFonts w:ascii="Arial" w:hAnsi="Arial" w:cs="Arial"/>
                <w:lang w:val="es-ES_tradnl"/>
              </w:rPr>
              <w:t xml:space="preserve"> (</w:t>
            </w:r>
            <w:r w:rsidRPr="00CE4ECB">
              <w:rPr>
                <w:rFonts w:ascii="Arial" w:hAnsi="Arial" w:cs="Arial"/>
                <w:lang w:val="es-ES_tradnl"/>
              </w:rPr>
              <w:t xml:space="preserve">plazo </w:t>
            </w:r>
            <w:r w:rsidRPr="004806D4">
              <w:rPr>
                <w:rFonts w:ascii="Arial" w:hAnsi="Arial" w:cs="Arial"/>
                <w:b/>
                <w:lang w:val="es-ES_tradnl"/>
              </w:rPr>
              <w:t>máximo 9 días hábiles</w:t>
            </w:r>
            <w:r w:rsidRPr="004806D4">
              <w:rPr>
                <w:rFonts w:ascii="Arial" w:hAnsi="Arial" w:cs="Arial"/>
                <w:lang w:val="es-ES_tradnl"/>
              </w:rPr>
              <w:t xml:space="preserve"> </w:t>
            </w:r>
            <w:r w:rsidRPr="00CE4ECB">
              <w:rPr>
                <w:rFonts w:ascii="Arial" w:hAnsi="Arial" w:cs="Arial"/>
                <w:lang w:val="es-ES_tradnl"/>
              </w:rPr>
              <w:t>a partir de la publicación del censo electoral).</w:t>
            </w:r>
          </w:p>
        </w:tc>
        <w:tc>
          <w:tcPr>
            <w:tcW w:w="1469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lang w:val="es-ES_tradnl"/>
              </w:rPr>
              <w:t>Desde</w:t>
            </w:r>
            <w:r>
              <w:rPr>
                <w:rFonts w:ascii="Arial" w:hAnsi="Arial" w:cs="Arial"/>
                <w:lang w:val="es-ES_tradnl"/>
              </w:rPr>
              <w:t>:</w:t>
            </w:r>
          </w:p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lang w:val="es-ES_tradnl"/>
              </w:rPr>
              <w:t>Hasta</w:t>
            </w:r>
            <w:r>
              <w:rPr>
                <w:rFonts w:ascii="Arial" w:hAnsi="Arial" w:cs="Arial"/>
                <w:lang w:val="es-ES_tradnl"/>
              </w:rPr>
              <w:t>:</w:t>
            </w:r>
          </w:p>
        </w:tc>
        <w:tc>
          <w:tcPr>
            <w:tcW w:w="1791" w:type="dxa"/>
            <w:vAlign w:val="center"/>
          </w:tcPr>
          <w:p w:rsidR="001A3B3C" w:rsidRPr="00D87FB6" w:rsidRDefault="001A3B3C" w:rsidP="0078755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17</w:t>
            </w:r>
            <w:r w:rsidRPr="00D87FB6">
              <w:rPr>
                <w:rFonts w:ascii="Arial" w:hAnsi="Arial" w:cs="Arial"/>
                <w:lang w:val="es-ES_tradnl"/>
              </w:rPr>
              <w:t>/0</w:t>
            </w:r>
            <w:r>
              <w:rPr>
                <w:rFonts w:ascii="Arial" w:hAnsi="Arial" w:cs="Arial"/>
                <w:lang w:val="es-ES_tradnl"/>
              </w:rPr>
              <w:t>6</w:t>
            </w:r>
            <w:r w:rsidRPr="00D87FB6">
              <w:rPr>
                <w:rFonts w:ascii="Arial" w:hAnsi="Arial" w:cs="Arial"/>
                <w:lang w:val="es-ES_tradnl"/>
              </w:rPr>
              <w:t>/201</w:t>
            </w:r>
            <w:r>
              <w:rPr>
                <w:rFonts w:ascii="Arial" w:hAnsi="Arial" w:cs="Arial"/>
                <w:lang w:val="es-ES_tradnl"/>
              </w:rPr>
              <w:t>6</w:t>
            </w:r>
          </w:p>
          <w:p w:rsidR="001A3B3C" w:rsidRPr="003A5484" w:rsidRDefault="001A3B3C" w:rsidP="00A6728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30</w:t>
            </w:r>
            <w:r w:rsidRPr="00D87FB6">
              <w:rPr>
                <w:rFonts w:ascii="Arial" w:hAnsi="Arial" w:cs="Arial"/>
                <w:lang w:val="es-ES_tradnl"/>
              </w:rPr>
              <w:t>/0</w:t>
            </w:r>
            <w:r>
              <w:rPr>
                <w:rFonts w:ascii="Arial" w:hAnsi="Arial" w:cs="Arial"/>
                <w:lang w:val="es-ES_tradnl"/>
              </w:rPr>
              <w:t>6</w:t>
            </w:r>
            <w:r w:rsidRPr="00D87FB6">
              <w:rPr>
                <w:rFonts w:ascii="Arial" w:hAnsi="Arial" w:cs="Arial"/>
                <w:lang w:val="es-ES_tradnl"/>
              </w:rPr>
              <w:t>/201</w:t>
            </w:r>
            <w:r>
              <w:rPr>
                <w:rFonts w:ascii="Arial" w:hAnsi="Arial" w:cs="Arial"/>
                <w:lang w:val="es-ES_tradnl"/>
              </w:rPr>
              <w:t>6</w:t>
            </w:r>
          </w:p>
        </w:tc>
      </w:tr>
      <w:tr w:rsidR="001A3B3C" w:rsidRPr="00CE4ECB" w:rsidTr="0078755E">
        <w:trPr>
          <w:trHeight w:val="567"/>
        </w:trPr>
        <w:tc>
          <w:tcPr>
            <w:tcW w:w="5234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b/>
                <w:lang w:val="es-ES_tradnl"/>
              </w:rPr>
              <w:t>Proclamación y Publicación Provisional de Candidatos</w:t>
            </w:r>
            <w:r w:rsidRPr="00AF2A9A">
              <w:rPr>
                <w:rFonts w:ascii="Arial" w:hAnsi="Arial" w:cs="Arial"/>
                <w:lang w:val="es-ES_tradnl"/>
              </w:rPr>
              <w:t xml:space="preserve"> (</w:t>
            </w:r>
            <w:r w:rsidRPr="00CE4ECB">
              <w:rPr>
                <w:rFonts w:ascii="Arial" w:hAnsi="Arial" w:cs="Arial"/>
                <w:lang w:val="es-ES_tradnl"/>
              </w:rPr>
              <w:t>máximo 2 días posteriores a la fecha de finalización de presentación de candidaturas).</w:t>
            </w:r>
          </w:p>
        </w:tc>
        <w:tc>
          <w:tcPr>
            <w:tcW w:w="1469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1" w:type="dxa"/>
            <w:vAlign w:val="center"/>
          </w:tcPr>
          <w:p w:rsidR="001A3B3C" w:rsidRPr="00CE4ECB" w:rsidRDefault="001A3B3C" w:rsidP="00A6728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04/07/2016</w:t>
            </w:r>
          </w:p>
        </w:tc>
      </w:tr>
      <w:tr w:rsidR="001A3B3C" w:rsidRPr="00CE4ECB" w:rsidTr="0078755E">
        <w:trPr>
          <w:trHeight w:val="567"/>
        </w:trPr>
        <w:tc>
          <w:tcPr>
            <w:tcW w:w="5234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b/>
                <w:lang w:val="es-ES_tradnl"/>
              </w:rPr>
            </w:pPr>
            <w:r w:rsidRPr="00CE4ECB">
              <w:rPr>
                <w:rFonts w:ascii="Arial" w:hAnsi="Arial" w:cs="Arial"/>
                <w:b/>
                <w:lang w:val="es-ES_tradnl"/>
              </w:rPr>
              <w:t xml:space="preserve">Reclamaciones </w:t>
            </w:r>
            <w:r w:rsidRPr="00CE4ECB">
              <w:rPr>
                <w:rFonts w:ascii="Arial" w:hAnsi="Arial" w:cs="Arial"/>
                <w:lang w:val="es-ES_tradnl"/>
              </w:rPr>
              <w:t>(hasta el siguiente día hábil después de la proclamación provisional).</w:t>
            </w:r>
          </w:p>
        </w:tc>
        <w:tc>
          <w:tcPr>
            <w:tcW w:w="1469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1" w:type="dxa"/>
            <w:vAlign w:val="center"/>
          </w:tcPr>
          <w:p w:rsidR="001A3B3C" w:rsidRPr="00F73BD7" w:rsidRDefault="001A3B3C" w:rsidP="004A2262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05/07/2016</w:t>
            </w:r>
          </w:p>
        </w:tc>
      </w:tr>
      <w:tr w:rsidR="001A3B3C" w:rsidRPr="00CE4ECB" w:rsidTr="0078755E">
        <w:trPr>
          <w:trHeight w:val="567"/>
        </w:trPr>
        <w:tc>
          <w:tcPr>
            <w:tcW w:w="5234" w:type="dxa"/>
            <w:vAlign w:val="center"/>
          </w:tcPr>
          <w:p w:rsidR="001A3B3C" w:rsidRPr="005F5A4F" w:rsidRDefault="001A3B3C" w:rsidP="0078755E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b/>
                <w:lang w:val="es-ES_tradnl"/>
              </w:rPr>
              <w:t xml:space="preserve">Resoluciones  y Proclamación definitiva </w:t>
            </w:r>
            <w:r w:rsidRPr="00CE4ECB">
              <w:rPr>
                <w:rFonts w:ascii="Arial" w:hAnsi="Arial" w:cs="Arial"/>
                <w:lang w:val="es-ES_tradnl"/>
              </w:rPr>
              <w:t>(1 día hábil más)</w:t>
            </w:r>
          </w:p>
        </w:tc>
        <w:tc>
          <w:tcPr>
            <w:tcW w:w="1469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u w:val="single"/>
                <w:lang w:val="es-ES_tradnl"/>
              </w:rPr>
            </w:pPr>
          </w:p>
        </w:tc>
        <w:tc>
          <w:tcPr>
            <w:tcW w:w="1791" w:type="dxa"/>
            <w:vAlign w:val="center"/>
          </w:tcPr>
          <w:p w:rsidR="001A3B3C" w:rsidRPr="005F5A4F" w:rsidRDefault="001A3B3C" w:rsidP="004A2262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06</w:t>
            </w:r>
            <w:r w:rsidRPr="005F5A4F">
              <w:rPr>
                <w:rFonts w:ascii="Arial" w:hAnsi="Arial" w:cs="Arial"/>
                <w:lang w:val="es-ES_tradnl"/>
              </w:rPr>
              <w:t>/0</w:t>
            </w:r>
            <w:r>
              <w:rPr>
                <w:rFonts w:ascii="Arial" w:hAnsi="Arial" w:cs="Arial"/>
                <w:lang w:val="es-ES_tradnl"/>
              </w:rPr>
              <w:t>7</w:t>
            </w:r>
            <w:r w:rsidRPr="005F5A4F">
              <w:rPr>
                <w:rFonts w:ascii="Arial" w:hAnsi="Arial" w:cs="Arial"/>
                <w:lang w:val="es-ES_tradnl"/>
              </w:rPr>
              <w:t>/201</w:t>
            </w:r>
            <w:r>
              <w:rPr>
                <w:rFonts w:ascii="Arial" w:hAnsi="Arial" w:cs="Arial"/>
                <w:lang w:val="es-ES_tradnl"/>
              </w:rPr>
              <w:t>6</w:t>
            </w:r>
          </w:p>
        </w:tc>
      </w:tr>
      <w:tr w:rsidR="001A3B3C" w:rsidRPr="00CE4ECB" w:rsidTr="0078755E">
        <w:trPr>
          <w:trHeight w:val="567"/>
        </w:trPr>
        <w:tc>
          <w:tcPr>
            <w:tcW w:w="5234" w:type="dxa"/>
            <w:vAlign w:val="center"/>
          </w:tcPr>
          <w:p w:rsidR="001A3B3C" w:rsidRPr="00F73BD7" w:rsidRDefault="001A3B3C" w:rsidP="0078755E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b/>
                <w:lang w:val="es-ES_tradnl"/>
              </w:rPr>
              <w:t xml:space="preserve">Campaña Electoral </w:t>
            </w:r>
            <w:r w:rsidRPr="00AF2A9A">
              <w:rPr>
                <w:rFonts w:ascii="Arial" w:hAnsi="Arial" w:cs="Arial"/>
                <w:lang w:val="es-ES_tradnl"/>
              </w:rPr>
              <w:t>(</w:t>
            </w:r>
            <w:r w:rsidRPr="00CE4ECB">
              <w:rPr>
                <w:rFonts w:ascii="Arial" w:hAnsi="Arial" w:cs="Arial"/>
                <w:lang w:val="es-ES_tradnl"/>
              </w:rPr>
              <w:t>mínimo 4 días hábiles siguientes a la proclamación definitiva de candidatos).</w:t>
            </w:r>
          </w:p>
        </w:tc>
        <w:tc>
          <w:tcPr>
            <w:tcW w:w="1469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lang w:val="es-ES_tradnl"/>
              </w:rPr>
              <w:t>Desde</w:t>
            </w:r>
            <w:r>
              <w:rPr>
                <w:rFonts w:ascii="Arial" w:hAnsi="Arial" w:cs="Arial"/>
                <w:lang w:val="es-ES_tradnl"/>
              </w:rPr>
              <w:t>:</w:t>
            </w:r>
          </w:p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</w:t>
            </w:r>
            <w:r w:rsidRPr="00CE4ECB">
              <w:rPr>
                <w:rFonts w:ascii="Arial" w:hAnsi="Arial" w:cs="Arial"/>
                <w:lang w:val="es-ES_tradnl"/>
              </w:rPr>
              <w:t>asta</w:t>
            </w:r>
            <w:r>
              <w:rPr>
                <w:rFonts w:ascii="Arial" w:hAnsi="Arial" w:cs="Arial"/>
                <w:lang w:val="es-ES_tradnl"/>
              </w:rPr>
              <w:t>:</w:t>
            </w:r>
          </w:p>
        </w:tc>
        <w:tc>
          <w:tcPr>
            <w:tcW w:w="1791" w:type="dxa"/>
            <w:vAlign w:val="center"/>
          </w:tcPr>
          <w:p w:rsidR="001A3B3C" w:rsidRPr="002F5BB8" w:rsidRDefault="001A3B3C" w:rsidP="0078755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07</w:t>
            </w:r>
            <w:r w:rsidRPr="002F5BB8">
              <w:rPr>
                <w:rFonts w:ascii="Arial" w:hAnsi="Arial" w:cs="Arial"/>
                <w:lang w:val="es-ES_tradnl"/>
              </w:rPr>
              <w:t>/0</w:t>
            </w:r>
            <w:r>
              <w:rPr>
                <w:rFonts w:ascii="Arial" w:hAnsi="Arial" w:cs="Arial"/>
                <w:lang w:val="es-ES_tradnl"/>
              </w:rPr>
              <w:t>7</w:t>
            </w:r>
            <w:r w:rsidRPr="002F5BB8">
              <w:rPr>
                <w:rFonts w:ascii="Arial" w:hAnsi="Arial" w:cs="Arial"/>
                <w:lang w:val="es-ES_tradnl"/>
              </w:rPr>
              <w:t>/2016</w:t>
            </w:r>
          </w:p>
          <w:p w:rsidR="001A3B3C" w:rsidRPr="005F5A4F" w:rsidRDefault="001A3B3C" w:rsidP="00520477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</w:t>
            </w:r>
            <w:r w:rsidRPr="002F5BB8">
              <w:rPr>
                <w:rFonts w:ascii="Arial" w:hAnsi="Arial" w:cs="Arial"/>
                <w:lang w:val="es-ES_tradnl"/>
              </w:rPr>
              <w:t>/0</w:t>
            </w:r>
            <w:r>
              <w:rPr>
                <w:rFonts w:ascii="Arial" w:hAnsi="Arial" w:cs="Arial"/>
                <w:lang w:val="es-ES_tradnl"/>
              </w:rPr>
              <w:t>7</w:t>
            </w:r>
            <w:r w:rsidRPr="002F5BB8">
              <w:rPr>
                <w:rFonts w:ascii="Arial" w:hAnsi="Arial" w:cs="Arial"/>
                <w:lang w:val="es-ES_tradnl"/>
              </w:rPr>
              <w:t>/2016</w:t>
            </w:r>
          </w:p>
        </w:tc>
      </w:tr>
      <w:tr w:rsidR="001A3B3C" w:rsidRPr="00CE4ECB" w:rsidTr="0078755E">
        <w:trPr>
          <w:trHeight w:val="567"/>
        </w:trPr>
        <w:tc>
          <w:tcPr>
            <w:tcW w:w="5234" w:type="dxa"/>
            <w:vAlign w:val="center"/>
          </w:tcPr>
          <w:p w:rsidR="001A3B3C" w:rsidRPr="00F73BD7" w:rsidRDefault="001A3B3C" w:rsidP="00375854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b/>
                <w:lang w:val="es-ES_tradnl"/>
              </w:rPr>
              <w:t xml:space="preserve">Reflexión </w:t>
            </w:r>
            <w:r w:rsidRPr="00AF2A9A">
              <w:rPr>
                <w:rFonts w:ascii="Arial" w:hAnsi="Arial" w:cs="Arial"/>
                <w:lang w:val="es-ES_tradnl"/>
              </w:rPr>
              <w:t>(</w:t>
            </w:r>
            <w:r>
              <w:rPr>
                <w:rFonts w:ascii="Arial" w:hAnsi="Arial" w:cs="Arial"/>
                <w:lang w:val="es-ES_tradnl"/>
              </w:rPr>
              <w:t>1</w:t>
            </w:r>
            <w:r w:rsidRPr="00CE4ECB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CE4ECB">
              <w:rPr>
                <w:rFonts w:ascii="Arial" w:hAnsi="Arial" w:cs="Arial"/>
                <w:lang w:val="es-ES_tradnl"/>
              </w:rPr>
              <w:t>día)</w:t>
            </w:r>
          </w:p>
        </w:tc>
        <w:tc>
          <w:tcPr>
            <w:tcW w:w="1469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u w:val="single"/>
                <w:lang w:val="es-ES_tradnl"/>
              </w:rPr>
            </w:pPr>
          </w:p>
        </w:tc>
        <w:tc>
          <w:tcPr>
            <w:tcW w:w="1791" w:type="dxa"/>
            <w:vAlign w:val="center"/>
          </w:tcPr>
          <w:p w:rsidR="001A3B3C" w:rsidRPr="005F5A4F" w:rsidRDefault="001A3B3C" w:rsidP="000F0AD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13</w:t>
            </w:r>
            <w:r w:rsidRPr="00A62E69">
              <w:rPr>
                <w:rFonts w:ascii="Arial" w:hAnsi="Arial" w:cs="Arial"/>
                <w:lang w:val="es-ES_tradnl"/>
              </w:rPr>
              <w:t>/0</w:t>
            </w:r>
            <w:r>
              <w:rPr>
                <w:rFonts w:ascii="Arial" w:hAnsi="Arial" w:cs="Arial"/>
                <w:lang w:val="es-ES_tradnl"/>
              </w:rPr>
              <w:t>7</w:t>
            </w:r>
            <w:r w:rsidRPr="00A62E69">
              <w:rPr>
                <w:rFonts w:ascii="Arial" w:hAnsi="Arial" w:cs="Arial"/>
                <w:lang w:val="es-ES_tradnl"/>
              </w:rPr>
              <w:t>/2016</w:t>
            </w:r>
          </w:p>
        </w:tc>
      </w:tr>
      <w:tr w:rsidR="001A3B3C" w:rsidRPr="00CE4ECB" w:rsidTr="0078755E">
        <w:trPr>
          <w:trHeight w:val="567"/>
        </w:trPr>
        <w:tc>
          <w:tcPr>
            <w:tcW w:w="5234" w:type="dxa"/>
            <w:vAlign w:val="center"/>
          </w:tcPr>
          <w:p w:rsidR="001A3B3C" w:rsidRPr="00F73BD7" w:rsidRDefault="001A3B3C" w:rsidP="0078755E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b/>
                <w:lang w:val="es-ES_tradnl"/>
              </w:rPr>
              <w:t xml:space="preserve">Votación </w:t>
            </w:r>
            <w:r w:rsidRPr="00AF2A9A">
              <w:rPr>
                <w:rFonts w:ascii="Arial" w:hAnsi="Arial" w:cs="Arial"/>
                <w:lang w:val="es-ES_tradnl"/>
              </w:rPr>
              <w:t>(</w:t>
            </w:r>
            <w:r w:rsidRPr="00CE4ECB">
              <w:rPr>
                <w:rFonts w:ascii="Arial" w:hAnsi="Arial" w:cs="Arial"/>
                <w:lang w:val="es-ES_tradnl"/>
              </w:rPr>
              <w:t>el día acordado por la mesa)</w:t>
            </w:r>
          </w:p>
        </w:tc>
        <w:tc>
          <w:tcPr>
            <w:tcW w:w="1469" w:type="dxa"/>
            <w:vAlign w:val="center"/>
          </w:tcPr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lang w:val="es-ES_tradnl"/>
              </w:rPr>
              <w:t>Fecha</w:t>
            </w:r>
            <w:r>
              <w:rPr>
                <w:rFonts w:ascii="Arial" w:hAnsi="Arial" w:cs="Arial"/>
                <w:lang w:val="es-ES_tradnl"/>
              </w:rPr>
              <w:t>:</w:t>
            </w:r>
          </w:p>
          <w:p w:rsidR="001A3B3C" w:rsidRPr="00CE4ECB" w:rsidRDefault="001A3B3C" w:rsidP="0078755E">
            <w:pPr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lang w:val="es-ES_tradnl"/>
              </w:rPr>
              <w:t>Horario</w:t>
            </w:r>
          </w:p>
        </w:tc>
        <w:tc>
          <w:tcPr>
            <w:tcW w:w="1791" w:type="dxa"/>
            <w:vAlign w:val="center"/>
          </w:tcPr>
          <w:p w:rsidR="001A3B3C" w:rsidRPr="00A62E69" w:rsidRDefault="001A3B3C" w:rsidP="0078755E">
            <w:pPr>
              <w:jc w:val="center"/>
              <w:rPr>
                <w:rFonts w:ascii="Arial" w:hAnsi="Arial" w:cs="Arial"/>
                <w:lang w:val="es-ES_tradnl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es-ES_tradnl"/>
              </w:rPr>
              <w:t>14</w:t>
            </w:r>
            <w:r w:rsidRPr="00A62E69">
              <w:rPr>
                <w:rFonts w:ascii="Arial" w:hAnsi="Arial" w:cs="Arial"/>
                <w:lang w:val="es-ES_tradnl"/>
              </w:rPr>
              <w:t>/0</w:t>
            </w:r>
            <w:r>
              <w:rPr>
                <w:rFonts w:ascii="Arial" w:hAnsi="Arial" w:cs="Arial"/>
                <w:lang w:val="es-ES_tradnl"/>
              </w:rPr>
              <w:t>7</w:t>
            </w:r>
            <w:r w:rsidRPr="00A62E69">
              <w:rPr>
                <w:rFonts w:ascii="Arial" w:hAnsi="Arial" w:cs="Arial"/>
                <w:lang w:val="es-ES_tradnl"/>
              </w:rPr>
              <w:t>/2016</w:t>
            </w:r>
          </w:p>
          <w:p w:rsidR="001A3B3C" w:rsidRPr="00CE4ECB" w:rsidRDefault="001A3B3C" w:rsidP="002318EA">
            <w:pPr>
              <w:jc w:val="center"/>
              <w:rPr>
                <w:rFonts w:ascii="Arial" w:hAnsi="Arial" w:cs="Arial"/>
                <w:lang w:val="es-ES_tradnl"/>
              </w:rPr>
            </w:pPr>
            <w:r w:rsidRPr="00CE4ECB">
              <w:rPr>
                <w:rFonts w:ascii="Arial" w:hAnsi="Arial" w:cs="Arial"/>
                <w:lang w:val="es-ES_tradnl"/>
              </w:rPr>
              <w:t>10:00 a 1</w:t>
            </w:r>
            <w:r>
              <w:rPr>
                <w:rFonts w:ascii="Arial" w:hAnsi="Arial" w:cs="Arial"/>
                <w:lang w:val="es-ES_tradnl"/>
              </w:rPr>
              <w:t>7</w:t>
            </w:r>
            <w:r w:rsidRPr="00CE4ECB">
              <w:rPr>
                <w:rFonts w:ascii="Arial" w:hAnsi="Arial" w:cs="Arial"/>
                <w:lang w:val="es-ES_tradnl"/>
              </w:rPr>
              <w:t>:00</w:t>
            </w:r>
          </w:p>
        </w:tc>
      </w:tr>
    </w:tbl>
    <w:p w:rsidR="001A3B3C" w:rsidRPr="00F07EBE" w:rsidRDefault="001A3B3C" w:rsidP="004D4536">
      <w:pPr>
        <w:jc w:val="center"/>
        <w:rPr>
          <w:rFonts w:ascii="Arial" w:hAnsi="Arial" w:cs="Arial"/>
          <w:u w:val="single"/>
          <w:lang w:val="es-ES_tradnl"/>
        </w:rPr>
      </w:pPr>
    </w:p>
    <w:sectPr w:rsidR="001A3B3C" w:rsidRPr="00F07EBE" w:rsidSect="00A826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3C" w:rsidRDefault="001A3B3C" w:rsidP="002D140B">
      <w:r>
        <w:separator/>
      </w:r>
    </w:p>
  </w:endnote>
  <w:endnote w:type="continuationSeparator" w:id="0">
    <w:p w:rsidR="001A3B3C" w:rsidRDefault="001A3B3C" w:rsidP="002D1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V w:val="single" w:sz="4" w:space="0" w:color="auto"/>
      </w:tblBorders>
      <w:tblLayout w:type="fixed"/>
      <w:tblLook w:val="01E0"/>
    </w:tblPr>
    <w:tblGrid>
      <w:gridCol w:w="600"/>
      <w:gridCol w:w="8119"/>
    </w:tblGrid>
    <w:tr w:rsidR="001A3B3C" w:rsidTr="00C3376E">
      <w:tc>
        <w:tcPr>
          <w:tcW w:w="708" w:type="dxa"/>
          <w:tcBorders>
            <w:right w:val="nil"/>
          </w:tcBorders>
        </w:tcPr>
        <w:p w:rsidR="001A3B3C" w:rsidRDefault="001A3B3C" w:rsidP="002D140B">
          <w:pPr>
            <w:tabs>
              <w:tab w:val="left" w:pos="0"/>
            </w:tabs>
            <w:rPr>
              <w:rFonts w:ascii="Trebuchet MS" w:hAnsi="Trebuchet MS"/>
              <w:b/>
              <w:sz w:val="12"/>
              <w:szCs w:val="12"/>
            </w:rPr>
          </w:pPr>
        </w:p>
      </w:tc>
      <w:tc>
        <w:tcPr>
          <w:tcW w:w="8119" w:type="dxa"/>
          <w:tcBorders>
            <w:left w:val="nil"/>
          </w:tcBorders>
        </w:tcPr>
        <w:tbl>
          <w:tblPr>
            <w:tblpPr w:leftFromText="141" w:rightFromText="141" w:horzAnchor="margin" w:tblpX="-120" w:tblpY="-435"/>
            <w:tblOverlap w:val="never"/>
            <w:tblW w:w="7435" w:type="dxa"/>
            <w:tblBorders>
              <w:right w:val="single" w:sz="4" w:space="0" w:color="auto"/>
              <w:insideV w:val="single" w:sz="4" w:space="0" w:color="auto"/>
            </w:tblBorders>
            <w:tblLayout w:type="fixed"/>
            <w:tblLook w:val="01E0"/>
          </w:tblPr>
          <w:tblGrid>
            <w:gridCol w:w="1440"/>
            <w:gridCol w:w="2040"/>
            <w:gridCol w:w="3960"/>
          </w:tblGrid>
          <w:tr w:rsidR="001A3B3C" w:rsidTr="00C3376E">
            <w:trPr>
              <w:trHeight w:val="540"/>
            </w:trPr>
            <w:tc>
              <w:tcPr>
                <w:tcW w:w="143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1A3B3C" w:rsidRDefault="001A3B3C" w:rsidP="002D140B">
                <w:pPr>
                  <w:pStyle w:val="Header"/>
                  <w:ind w:left="-228"/>
                  <w:jc w:val="right"/>
                  <w:rPr>
                    <w:spacing w:val="-5"/>
                    <w:sz w:val="16"/>
                    <w:szCs w:val="16"/>
                    <w:lang w:val="en-GB"/>
                  </w:rPr>
                </w:pPr>
                <w:r>
                  <w:rPr>
                    <w:b/>
                    <w:spacing w:val="-5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spacing w:val="-5"/>
                    <w:sz w:val="16"/>
                    <w:szCs w:val="16"/>
                    <w:lang w:val="en-GB"/>
                  </w:rPr>
                  <w:t xml:space="preserve">  +34 928 452756</w:t>
                </w:r>
              </w:p>
              <w:p w:rsidR="001A3B3C" w:rsidRDefault="001A3B3C" w:rsidP="002D140B">
                <w:pPr>
                  <w:pStyle w:val="Header"/>
                  <w:ind w:left="-228"/>
                  <w:jc w:val="right"/>
                  <w:rPr>
                    <w:spacing w:val="-5"/>
                    <w:sz w:val="16"/>
                    <w:szCs w:val="16"/>
                    <w:lang w:val="en-GB"/>
                  </w:rPr>
                </w:pPr>
                <w:r>
                  <w:rPr>
                    <w:b/>
                    <w:spacing w:val="-5"/>
                    <w:sz w:val="16"/>
                    <w:szCs w:val="16"/>
                    <w:lang w:val="en-GB"/>
                  </w:rPr>
                  <w:t>t</w:t>
                </w:r>
                <w:r>
                  <w:rPr>
                    <w:spacing w:val="-5"/>
                    <w:sz w:val="16"/>
                    <w:szCs w:val="16"/>
                    <w:lang w:val="en-GB"/>
                  </w:rPr>
                  <w:t xml:space="preserve">  +34 928 451069</w:t>
                </w:r>
              </w:p>
              <w:p w:rsidR="001A3B3C" w:rsidRDefault="001A3B3C" w:rsidP="002D140B">
                <w:pPr>
                  <w:pStyle w:val="Header"/>
                  <w:ind w:left="-228"/>
                  <w:jc w:val="right"/>
                  <w:rPr>
                    <w:b/>
                    <w:bCs/>
                    <w:spacing w:val="-15"/>
                    <w:sz w:val="18"/>
                    <w:szCs w:val="18"/>
                    <w:lang w:val="en-GB"/>
                  </w:rPr>
                </w:pPr>
                <w:r>
                  <w:rPr>
                    <w:b/>
                    <w:bCs/>
                    <w:spacing w:val="-5"/>
                    <w:sz w:val="16"/>
                    <w:szCs w:val="16"/>
                    <w:lang w:val="en-GB"/>
                  </w:rPr>
                  <w:t xml:space="preserve">f  </w:t>
                </w:r>
                <w:r>
                  <w:rPr>
                    <w:spacing w:val="-5"/>
                    <w:sz w:val="16"/>
                    <w:szCs w:val="16"/>
                    <w:lang w:val="en-GB"/>
                  </w:rPr>
                  <w:t>+34 928 453301</w:t>
                </w:r>
              </w:p>
            </w:tc>
            <w:tc>
              <w:tcPr>
                <w:tcW w:w="20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1A3B3C" w:rsidRDefault="001A3B3C" w:rsidP="002D140B">
                <w:pPr>
                  <w:pStyle w:val="Header"/>
                  <w:rPr>
                    <w:b/>
                    <w:bCs/>
                    <w:spacing w:val="-5"/>
                    <w:sz w:val="16"/>
                    <w:szCs w:val="16"/>
                    <w:lang w:val="en-GB"/>
                  </w:rPr>
                </w:pPr>
                <w:r>
                  <w:rPr>
                    <w:spacing w:val="-5"/>
                    <w:sz w:val="16"/>
                    <w:szCs w:val="16"/>
                    <w:lang w:val="en-GB"/>
                  </w:rPr>
                  <w:t>sto</w:t>
                </w:r>
                <w:r>
                  <w:rPr>
                    <w:spacing w:val="-5"/>
                    <w:sz w:val="16"/>
                    <w:szCs w:val="16"/>
                    <w:lang w:val="en-GB"/>
                  </w:rPr>
                  <w:softHyphen/>
                  <w:t>_is@ulpgc.es</w:t>
                </w:r>
              </w:p>
              <w:p w:rsidR="001A3B3C" w:rsidRPr="002D140B" w:rsidRDefault="001A3B3C" w:rsidP="002D140B">
                <w:pPr>
                  <w:pStyle w:val="Header"/>
                  <w:rPr>
                    <w:spacing w:val="-5"/>
                    <w:sz w:val="16"/>
                    <w:szCs w:val="16"/>
                    <w:lang w:val="en-GB"/>
                  </w:rPr>
                </w:pPr>
                <w:r w:rsidRPr="002D140B">
                  <w:rPr>
                    <w:b/>
                    <w:bCs/>
                    <w:spacing w:val="-5"/>
                    <w:sz w:val="16"/>
                    <w:szCs w:val="16"/>
                    <w:lang w:val="en-GB"/>
                  </w:rPr>
                  <w:t>www.</w:t>
                </w:r>
                <w:r w:rsidRPr="002D140B">
                  <w:rPr>
                    <w:spacing w:val="-5"/>
                    <w:sz w:val="16"/>
                    <w:szCs w:val="16"/>
                    <w:lang w:val="en-GB"/>
                  </w:rPr>
                  <w:t>ulpgc.es</w:t>
                </w:r>
              </w:p>
              <w:p w:rsidR="001A3B3C" w:rsidRPr="002D140B" w:rsidRDefault="001A3B3C" w:rsidP="002D140B">
                <w:pPr>
                  <w:pStyle w:val="Header"/>
                  <w:rPr>
                    <w:b/>
                    <w:bCs/>
                    <w:spacing w:val="-15"/>
                    <w:sz w:val="16"/>
                    <w:szCs w:val="16"/>
                    <w:lang w:val="en-GB"/>
                  </w:rPr>
                </w:pPr>
              </w:p>
            </w:tc>
            <w:tc>
              <w:tcPr>
                <w:tcW w:w="3960" w:type="dxa"/>
                <w:tcBorders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1A3B3C" w:rsidRDefault="001A3B3C" w:rsidP="002D140B">
                <w:pPr>
                  <w:pStyle w:val="Header"/>
                  <w:rPr>
                    <w:spacing w:val="-5"/>
                    <w:sz w:val="16"/>
                    <w:szCs w:val="16"/>
                  </w:rPr>
                </w:pPr>
                <w:r>
                  <w:rPr>
                    <w:spacing w:val="-5"/>
                    <w:sz w:val="16"/>
                    <w:szCs w:val="16"/>
                  </w:rPr>
                  <w:t xml:space="preserve">Edificio de los Servicios Administrativos de </w:t>
                </w:r>
                <w:smartTag w:uri="urn:schemas-microsoft-com:office:smarttags" w:element="PersonName">
                  <w:smartTagPr>
                    <w:attr w:name="ProductID" w:val="la ULPGC"/>
                  </w:smartTagPr>
                  <w:r>
                    <w:rPr>
                      <w:spacing w:val="-5"/>
                      <w:sz w:val="16"/>
                      <w:szCs w:val="16"/>
                    </w:rPr>
                    <w:t>la ULPGC</w:t>
                  </w:r>
                </w:smartTag>
              </w:p>
              <w:p w:rsidR="001A3B3C" w:rsidRDefault="001A3B3C" w:rsidP="002D140B">
                <w:pPr>
                  <w:pStyle w:val="Header"/>
                  <w:rPr>
                    <w:spacing w:val="-5"/>
                    <w:sz w:val="16"/>
                    <w:szCs w:val="16"/>
                  </w:rPr>
                </w:pPr>
                <w:r>
                  <w:rPr>
                    <w:spacing w:val="-5"/>
                    <w:sz w:val="16"/>
                    <w:szCs w:val="16"/>
                  </w:rPr>
                  <w:t>C/ Real de San Roque, 1</w:t>
                </w:r>
              </w:p>
              <w:p w:rsidR="001A3B3C" w:rsidRDefault="001A3B3C" w:rsidP="002D140B">
                <w:pPr>
                  <w:pStyle w:val="Header"/>
                  <w:rPr>
                    <w:spacing w:val="-5"/>
                    <w:sz w:val="16"/>
                    <w:szCs w:val="16"/>
                  </w:rPr>
                </w:pPr>
                <w:r>
                  <w:rPr>
                    <w:spacing w:val="-5"/>
                    <w:sz w:val="16"/>
                    <w:szCs w:val="16"/>
                  </w:rPr>
                  <w:t>35015 Las Palmas de Gran Canaria</w:t>
                </w:r>
              </w:p>
              <w:p w:rsidR="001A3B3C" w:rsidRDefault="001A3B3C" w:rsidP="002D140B">
                <w:pPr>
                  <w:pStyle w:val="Header"/>
                  <w:rPr>
                    <w:b/>
                    <w:bCs/>
                    <w:spacing w:val="-15"/>
                    <w:sz w:val="14"/>
                    <w:szCs w:val="14"/>
                  </w:rPr>
                </w:pPr>
              </w:p>
            </w:tc>
          </w:tr>
        </w:tbl>
        <w:p w:rsidR="001A3B3C" w:rsidRDefault="001A3B3C" w:rsidP="002D140B"/>
        <w:p w:rsidR="001A3B3C" w:rsidRDefault="001A3B3C" w:rsidP="002D140B">
          <w:pPr>
            <w:pStyle w:val="Header"/>
            <w:rPr>
              <w:b/>
              <w:bCs/>
              <w:spacing w:val="-15"/>
              <w:sz w:val="16"/>
              <w:szCs w:val="16"/>
            </w:rPr>
          </w:pPr>
        </w:p>
      </w:tc>
    </w:tr>
  </w:tbl>
  <w:p w:rsidR="001A3B3C" w:rsidRDefault="001A3B3C" w:rsidP="002D140B">
    <w:pPr>
      <w:pStyle w:val="Footer"/>
    </w:pPr>
  </w:p>
  <w:p w:rsidR="001A3B3C" w:rsidRDefault="001A3B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3C" w:rsidRDefault="001A3B3C" w:rsidP="002D140B">
      <w:r>
        <w:separator/>
      </w:r>
    </w:p>
  </w:footnote>
  <w:footnote w:type="continuationSeparator" w:id="0">
    <w:p w:rsidR="001A3B3C" w:rsidRDefault="001A3B3C" w:rsidP="002D1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87" w:type="dxa"/>
      <w:tblBorders>
        <w:insideV w:val="single" w:sz="4" w:space="0" w:color="auto"/>
      </w:tblBorders>
      <w:tblLayout w:type="fixed"/>
      <w:tblLook w:val="01E0"/>
    </w:tblPr>
    <w:tblGrid>
      <w:gridCol w:w="8915"/>
      <w:gridCol w:w="2072"/>
    </w:tblGrid>
    <w:tr w:rsidR="001A3B3C" w:rsidTr="00C3376E">
      <w:tc>
        <w:tcPr>
          <w:tcW w:w="10987" w:type="dxa"/>
          <w:gridSpan w:val="2"/>
          <w:tcBorders>
            <w:bottom w:val="nil"/>
          </w:tcBorders>
        </w:tcPr>
        <w:p w:rsidR="001A3B3C" w:rsidRDefault="001A3B3C" w:rsidP="002D140B">
          <w:pPr>
            <w:pStyle w:val="Header"/>
          </w:pPr>
          <w:r w:rsidRPr="009C3B63">
            <w:rPr>
              <w:noProof/>
              <w:lang w:val="es-ES_tradnl" w:eastAsia="es-ES_tradn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6" type="#_x0000_t75" alt="símbolo" style="width:42pt;height:37.5pt;visibility:visible">
                <v:imagedata r:id="rId1" o:title=""/>
              </v:shape>
            </w:pict>
          </w:r>
        </w:p>
        <w:p w:rsidR="001A3B3C" w:rsidRPr="00490769" w:rsidRDefault="001A3B3C" w:rsidP="002D140B">
          <w:pPr>
            <w:pStyle w:val="Header"/>
          </w:pPr>
          <w:r>
            <w:rPr>
              <w:sz w:val="18"/>
              <w:szCs w:val="18"/>
            </w:rPr>
            <w:t xml:space="preserve"> </w:t>
          </w:r>
          <w:r w:rsidRPr="00490769">
            <w:rPr>
              <w:sz w:val="18"/>
              <w:szCs w:val="18"/>
            </w:rPr>
            <w:t>UNIVERSIDAD DE LAS PALMAS DE GRAN CANARIA</w:t>
          </w:r>
        </w:p>
      </w:tc>
    </w:tr>
    <w:tr w:rsidR="001A3B3C" w:rsidTr="00C3376E">
      <w:trPr>
        <w:gridAfter w:val="1"/>
        <w:wAfter w:w="2072" w:type="dxa"/>
        <w:trHeight w:val="935"/>
      </w:trPr>
      <w:tc>
        <w:tcPr>
          <w:tcW w:w="8915" w:type="dxa"/>
          <w:tcBorders>
            <w:bottom w:val="nil"/>
          </w:tcBorders>
        </w:tcPr>
        <w:p w:rsidR="001A3B3C" w:rsidRPr="00490769" w:rsidRDefault="001A3B3C" w:rsidP="002D140B">
          <w:pPr>
            <w:rPr>
              <w:b/>
              <w:bCs/>
              <w:color w:val="003366"/>
              <w:spacing w:val="-15"/>
              <w:sz w:val="18"/>
              <w:szCs w:val="18"/>
            </w:rPr>
          </w:pPr>
        </w:p>
      </w:tc>
    </w:tr>
  </w:tbl>
  <w:p w:rsidR="001A3B3C" w:rsidRDefault="001A3B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40B"/>
    <w:rsid w:val="000469E7"/>
    <w:rsid w:val="000F0ADB"/>
    <w:rsid w:val="001140D9"/>
    <w:rsid w:val="0013495F"/>
    <w:rsid w:val="0013619F"/>
    <w:rsid w:val="0014362C"/>
    <w:rsid w:val="001A3B3C"/>
    <w:rsid w:val="00223D0F"/>
    <w:rsid w:val="00227997"/>
    <w:rsid w:val="002318EA"/>
    <w:rsid w:val="0026470B"/>
    <w:rsid w:val="002D140B"/>
    <w:rsid w:val="002D1D06"/>
    <w:rsid w:val="002E44FA"/>
    <w:rsid w:val="002F5BB8"/>
    <w:rsid w:val="00375854"/>
    <w:rsid w:val="003A5484"/>
    <w:rsid w:val="00472418"/>
    <w:rsid w:val="004806D4"/>
    <w:rsid w:val="00490769"/>
    <w:rsid w:val="004A2262"/>
    <w:rsid w:val="004D4536"/>
    <w:rsid w:val="00506886"/>
    <w:rsid w:val="00506A61"/>
    <w:rsid w:val="00520477"/>
    <w:rsid w:val="005217E6"/>
    <w:rsid w:val="00592250"/>
    <w:rsid w:val="005F5A4F"/>
    <w:rsid w:val="00624DFA"/>
    <w:rsid w:val="00634D04"/>
    <w:rsid w:val="006F3123"/>
    <w:rsid w:val="00743AFF"/>
    <w:rsid w:val="0078755E"/>
    <w:rsid w:val="00800131"/>
    <w:rsid w:val="0087375F"/>
    <w:rsid w:val="00893934"/>
    <w:rsid w:val="009B6030"/>
    <w:rsid w:val="009C3B63"/>
    <w:rsid w:val="009E232C"/>
    <w:rsid w:val="00A62E69"/>
    <w:rsid w:val="00A638C0"/>
    <w:rsid w:val="00A67288"/>
    <w:rsid w:val="00A82649"/>
    <w:rsid w:val="00AB7031"/>
    <w:rsid w:val="00AF2A9A"/>
    <w:rsid w:val="00BE6CFD"/>
    <w:rsid w:val="00C27EEB"/>
    <w:rsid w:val="00C3376E"/>
    <w:rsid w:val="00CB04B2"/>
    <w:rsid w:val="00CD404F"/>
    <w:rsid w:val="00CE4ECB"/>
    <w:rsid w:val="00CE7E62"/>
    <w:rsid w:val="00D707EA"/>
    <w:rsid w:val="00D87FB6"/>
    <w:rsid w:val="00DF6442"/>
    <w:rsid w:val="00EE4067"/>
    <w:rsid w:val="00F07EBE"/>
    <w:rsid w:val="00F276EC"/>
    <w:rsid w:val="00F73BD7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0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140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140B"/>
    <w:rPr>
      <w:rFonts w:ascii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2D140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140B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174</Words>
  <Characters>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ELECTORAL</dc:title>
  <dc:subject/>
  <dc:creator>ULPGC</dc:creator>
  <cp:keywords/>
  <dc:description/>
  <cp:lastModifiedBy>ULPGC</cp:lastModifiedBy>
  <cp:revision>2</cp:revision>
  <dcterms:created xsi:type="dcterms:W3CDTF">2016-06-13T10:13:00Z</dcterms:created>
  <dcterms:modified xsi:type="dcterms:W3CDTF">2016-06-13T10:13:00Z</dcterms:modified>
</cp:coreProperties>
</file>